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56" w:rsidRPr="00B45A1D" w:rsidRDefault="00790D56" w:rsidP="008A3BC7">
      <w:pPr>
        <w:pStyle w:val="4"/>
        <w:shd w:val="clear" w:color="auto" w:fill="auto"/>
        <w:spacing w:line="240" w:lineRule="auto"/>
        <w:ind w:right="20" w:firstLine="851"/>
        <w:jc w:val="center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 xml:space="preserve">Отдел АПК </w:t>
      </w:r>
      <w:proofErr w:type="spellStart"/>
      <w:r w:rsidRPr="00B45A1D">
        <w:rPr>
          <w:rStyle w:val="1"/>
          <w:sz w:val="30"/>
          <w:szCs w:val="30"/>
        </w:rPr>
        <w:t>Хабарского</w:t>
      </w:r>
      <w:proofErr w:type="spellEnd"/>
      <w:r w:rsidRPr="00B45A1D">
        <w:rPr>
          <w:rStyle w:val="1"/>
          <w:sz w:val="30"/>
          <w:szCs w:val="30"/>
        </w:rPr>
        <w:t xml:space="preserve"> района доводит до Вас следующую информацию:</w:t>
      </w:r>
    </w:p>
    <w:p w:rsidR="00790D56" w:rsidRPr="00B45A1D" w:rsidRDefault="00790D56" w:rsidP="008A3BC7">
      <w:pPr>
        <w:pStyle w:val="4"/>
        <w:shd w:val="clear" w:color="auto" w:fill="auto"/>
        <w:spacing w:line="240" w:lineRule="auto"/>
        <w:ind w:right="20"/>
        <w:rPr>
          <w:sz w:val="30"/>
          <w:szCs w:val="30"/>
        </w:rPr>
      </w:pPr>
      <w:r w:rsidRPr="00B45A1D">
        <w:rPr>
          <w:rStyle w:val="1"/>
          <w:sz w:val="30"/>
          <w:szCs w:val="30"/>
        </w:rPr>
        <w:t xml:space="preserve">- всем владельцам пасек необходимо ежегодно вносить в </w:t>
      </w:r>
      <w:proofErr w:type="spellStart"/>
      <w:r w:rsidRPr="00B45A1D">
        <w:rPr>
          <w:rStyle w:val="1"/>
          <w:sz w:val="30"/>
          <w:szCs w:val="30"/>
        </w:rPr>
        <w:t>похозяйственную</w:t>
      </w:r>
      <w:proofErr w:type="spellEnd"/>
      <w:r w:rsidRPr="00B45A1D">
        <w:rPr>
          <w:rStyle w:val="1"/>
          <w:sz w:val="30"/>
          <w:szCs w:val="30"/>
        </w:rPr>
        <w:t xml:space="preserve"> книгу данные о количестве пчелосемей</w:t>
      </w:r>
      <w:r w:rsidR="00B45A1D">
        <w:rPr>
          <w:rStyle w:val="1"/>
          <w:sz w:val="30"/>
          <w:szCs w:val="30"/>
        </w:rPr>
        <w:t>;</w:t>
      </w:r>
    </w:p>
    <w:p w:rsidR="008A3BC7" w:rsidRPr="00B45A1D" w:rsidRDefault="00790D56" w:rsidP="008A3BC7">
      <w:pPr>
        <w:pStyle w:val="4"/>
        <w:shd w:val="clear" w:color="auto" w:fill="auto"/>
        <w:spacing w:line="240" w:lineRule="auto"/>
        <w:ind w:right="20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>- все пчеловоды должны иметь действующий ветери</w:t>
      </w:r>
      <w:r w:rsidR="008A3BC7" w:rsidRPr="00B45A1D">
        <w:rPr>
          <w:rStyle w:val="1"/>
          <w:sz w:val="30"/>
          <w:szCs w:val="30"/>
        </w:rPr>
        <w:t>нарно-санитарный паспорт пасеки.</w:t>
      </w:r>
    </w:p>
    <w:p w:rsidR="008A3BC7" w:rsidRPr="00B45A1D" w:rsidRDefault="008A3BC7" w:rsidP="008A3BC7">
      <w:pPr>
        <w:pStyle w:val="4"/>
        <w:shd w:val="clear" w:color="auto" w:fill="auto"/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>Е</w:t>
      </w:r>
      <w:r w:rsidR="00790D56" w:rsidRPr="00B45A1D">
        <w:rPr>
          <w:rStyle w:val="1"/>
          <w:sz w:val="30"/>
          <w:szCs w:val="30"/>
        </w:rPr>
        <w:t>жегодно проводить диагностические исследования и обработки против инфекционных и паразитарных болезней пчел и вносить отметки о результатах в соответствии с требованиями «Ветеринарных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пчеловодства» утвержденных приказом Минсельхоза России от 23.09.2021 № 645;</w:t>
      </w:r>
    </w:p>
    <w:p w:rsidR="00790D56" w:rsidRPr="00B45A1D" w:rsidRDefault="008A3BC7" w:rsidP="008A3BC7">
      <w:pPr>
        <w:pStyle w:val="4"/>
        <w:shd w:val="clear" w:color="auto" w:fill="auto"/>
        <w:spacing w:line="240" w:lineRule="auto"/>
        <w:ind w:right="20" w:firstLine="567"/>
        <w:rPr>
          <w:sz w:val="30"/>
          <w:szCs w:val="30"/>
        </w:rPr>
      </w:pPr>
      <w:r w:rsidRPr="00B45A1D">
        <w:rPr>
          <w:rStyle w:val="1"/>
          <w:sz w:val="30"/>
          <w:szCs w:val="30"/>
        </w:rPr>
        <w:t>П</w:t>
      </w:r>
      <w:r w:rsidR="00790D56" w:rsidRPr="00B45A1D">
        <w:rPr>
          <w:rStyle w:val="1"/>
          <w:sz w:val="30"/>
          <w:szCs w:val="30"/>
        </w:rPr>
        <w:t xml:space="preserve">ри обработках полей необходимо соблюдать требования Федерального закона от 19.07.97 № 109-ФЗ г. «О безопасном обращении с пестицидами и </w:t>
      </w:r>
      <w:proofErr w:type="spellStart"/>
      <w:r w:rsidR="00790D56" w:rsidRPr="00B45A1D">
        <w:rPr>
          <w:rStyle w:val="1"/>
          <w:sz w:val="30"/>
          <w:szCs w:val="30"/>
        </w:rPr>
        <w:t>агрохимикатами</w:t>
      </w:r>
      <w:proofErr w:type="spellEnd"/>
      <w:r w:rsidR="00790D56" w:rsidRPr="00B45A1D">
        <w:rPr>
          <w:rStyle w:val="1"/>
          <w:sz w:val="30"/>
          <w:szCs w:val="30"/>
        </w:rPr>
        <w:t>», условия СанПиН 2.2.3670-20 «Санитарно-эпидемиологические требования к условиям труда»;</w:t>
      </w:r>
    </w:p>
    <w:p w:rsidR="00B45A1D" w:rsidRDefault="00891546" w:rsidP="008A3BC7">
      <w:pPr>
        <w:pStyle w:val="4"/>
        <w:spacing w:line="240" w:lineRule="auto"/>
        <w:ind w:right="20" w:firstLine="567"/>
        <w:rPr>
          <w:b/>
          <w:bCs/>
          <w:color w:val="000000"/>
          <w:sz w:val="30"/>
          <w:szCs w:val="30"/>
          <w:shd w:val="clear" w:color="auto" w:fill="FFFFFF"/>
          <w:lang w:bidi="ru-RU"/>
        </w:rPr>
      </w:pPr>
      <w:r w:rsidRPr="00B45A1D">
        <w:rPr>
          <w:rStyle w:val="1"/>
          <w:sz w:val="30"/>
          <w:szCs w:val="30"/>
        </w:rPr>
        <w:t>С</w:t>
      </w:r>
      <w:r w:rsidR="00790D56" w:rsidRPr="00B45A1D">
        <w:rPr>
          <w:rStyle w:val="1"/>
          <w:sz w:val="30"/>
          <w:szCs w:val="30"/>
        </w:rPr>
        <w:t>воевременно оповещать владельцев посевных площадей о наличии пасек вблизи сельхозугодий, пчеловодов о предстоящих обработках полей, а также проводить мероприятия в период обработки полей в соответствии с Законом Алтайского края от 06.12.2010 № 110-ЗС «О пчеловодстве».</w:t>
      </w:r>
      <w:r w:rsidR="00353FD7" w:rsidRPr="00B45A1D">
        <w:rPr>
          <w:rStyle w:val="1"/>
          <w:sz w:val="30"/>
          <w:szCs w:val="30"/>
        </w:rPr>
        <w:t xml:space="preserve"> </w:t>
      </w:r>
      <w:r w:rsidR="008A3BC7" w:rsidRPr="00B45A1D">
        <w:rPr>
          <w:color w:val="000000"/>
          <w:sz w:val="30"/>
          <w:szCs w:val="30"/>
          <w:shd w:val="clear" w:color="auto" w:fill="FFFFFF"/>
          <w:lang w:bidi="ru-RU"/>
        </w:rPr>
        <w:t xml:space="preserve">Хозяйствующий субъект, осуществляющий работу с пестицидами и </w:t>
      </w:r>
      <w:proofErr w:type="spellStart"/>
      <w:r w:rsidR="008A3BC7" w:rsidRPr="00B45A1D">
        <w:rPr>
          <w:color w:val="000000"/>
          <w:sz w:val="30"/>
          <w:szCs w:val="30"/>
          <w:shd w:val="clear" w:color="auto" w:fill="FFFFFF"/>
          <w:lang w:bidi="ru-RU"/>
        </w:rPr>
        <w:t>агрохимикатами</w:t>
      </w:r>
      <w:proofErr w:type="spellEnd"/>
      <w:r w:rsidR="008A3BC7" w:rsidRPr="00B45A1D">
        <w:rPr>
          <w:color w:val="000000"/>
          <w:sz w:val="30"/>
          <w:szCs w:val="30"/>
          <w:shd w:val="clear" w:color="auto" w:fill="FFFFFF"/>
          <w:lang w:bidi="ru-RU"/>
        </w:rPr>
        <w:t xml:space="preserve">, должен до проведения обработки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 </w:t>
      </w:r>
      <w:r w:rsidR="008A3BC7" w:rsidRP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 xml:space="preserve">не позднее чем за 5 календарных дней до дня применения пестицидов и </w:t>
      </w:r>
      <w:proofErr w:type="spellStart"/>
      <w:r w:rsidR="008A3BC7" w:rsidRP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>агрохимикатов</w:t>
      </w:r>
      <w:proofErr w:type="spellEnd"/>
      <w:r w:rsid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 xml:space="preserve"> через официальный источник информации </w:t>
      </w:r>
      <w:proofErr w:type="spellStart"/>
      <w:r w:rsid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>Хабарского</w:t>
      </w:r>
      <w:proofErr w:type="spellEnd"/>
      <w:r w:rsid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 xml:space="preserve"> района, которым является газета «Вестник целины»</w:t>
      </w:r>
      <w:r w:rsidR="00353FD7" w:rsidRPr="00B45A1D">
        <w:rPr>
          <w:b/>
          <w:bCs/>
          <w:color w:val="000000"/>
          <w:sz w:val="30"/>
          <w:szCs w:val="30"/>
          <w:shd w:val="clear" w:color="auto" w:fill="FFFFFF"/>
          <w:lang w:bidi="ru-RU"/>
        </w:rPr>
        <w:t xml:space="preserve">. </w:t>
      </w:r>
    </w:p>
    <w:p w:rsidR="008A3BC7" w:rsidRPr="00B45A1D" w:rsidRDefault="00B45A1D" w:rsidP="008A3BC7">
      <w:pPr>
        <w:pStyle w:val="4"/>
        <w:spacing w:line="240" w:lineRule="auto"/>
        <w:ind w:right="20" w:firstLine="567"/>
        <w:rPr>
          <w:rStyle w:val="1"/>
          <w:b/>
          <w:sz w:val="30"/>
          <w:szCs w:val="30"/>
        </w:rPr>
      </w:pPr>
      <w:r>
        <w:rPr>
          <w:b/>
          <w:bCs/>
          <w:color w:val="000000"/>
          <w:sz w:val="30"/>
          <w:szCs w:val="30"/>
          <w:shd w:val="clear" w:color="auto" w:fill="FFFFFF"/>
          <w:lang w:bidi="ru-RU"/>
        </w:rPr>
        <w:t xml:space="preserve">!!! </w:t>
      </w:r>
      <w:r w:rsidR="00790D56" w:rsidRPr="00B45A1D">
        <w:rPr>
          <w:rStyle w:val="1"/>
          <w:b/>
          <w:sz w:val="30"/>
          <w:szCs w:val="30"/>
        </w:rPr>
        <w:t>Ответственность руково</w:t>
      </w:r>
      <w:r>
        <w:rPr>
          <w:rStyle w:val="1"/>
          <w:b/>
          <w:sz w:val="30"/>
          <w:szCs w:val="30"/>
        </w:rPr>
        <w:t>дителя хозяйства за гибель пчел!!!</w:t>
      </w:r>
    </w:p>
    <w:p w:rsidR="00790D56" w:rsidRPr="00B45A1D" w:rsidRDefault="00790D56" w:rsidP="008A3BC7">
      <w:pPr>
        <w:pStyle w:val="4"/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>В соответствии со ст. 25</w:t>
      </w:r>
      <w:r w:rsidR="00073A3A" w:rsidRPr="00B45A1D">
        <w:rPr>
          <w:rStyle w:val="1"/>
          <w:sz w:val="30"/>
          <w:szCs w:val="30"/>
        </w:rPr>
        <w:t xml:space="preserve"> от 19.07.1997г №109-</w:t>
      </w:r>
      <w:r w:rsidRPr="00B45A1D">
        <w:rPr>
          <w:rStyle w:val="1"/>
          <w:sz w:val="30"/>
          <w:szCs w:val="30"/>
        </w:rPr>
        <w:t xml:space="preserve">ФЗ «О безопасном обращении с пестицидами и </w:t>
      </w:r>
      <w:proofErr w:type="spellStart"/>
      <w:r w:rsidRPr="00B45A1D">
        <w:rPr>
          <w:rStyle w:val="1"/>
          <w:sz w:val="30"/>
          <w:szCs w:val="30"/>
        </w:rPr>
        <w:t>агрохимикатами</w:t>
      </w:r>
      <w:proofErr w:type="spellEnd"/>
      <w:r w:rsidRPr="00B45A1D">
        <w:rPr>
          <w:rStyle w:val="1"/>
          <w:sz w:val="30"/>
          <w:szCs w:val="30"/>
        </w:rPr>
        <w:t xml:space="preserve">», лица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B45A1D">
        <w:rPr>
          <w:rStyle w:val="1"/>
          <w:sz w:val="30"/>
          <w:szCs w:val="30"/>
        </w:rPr>
        <w:t>агрохимикатами</w:t>
      </w:r>
      <w:proofErr w:type="spellEnd"/>
      <w:r w:rsidRPr="00B45A1D">
        <w:rPr>
          <w:rStyle w:val="1"/>
          <w:sz w:val="30"/>
          <w:szCs w:val="30"/>
        </w:rPr>
        <w:t>, несут ответственность в соответствии с законодательством РФ.</w:t>
      </w:r>
    </w:p>
    <w:p w:rsidR="008A3BC7" w:rsidRPr="00B45A1D" w:rsidRDefault="008A3BC7" w:rsidP="008A3BC7">
      <w:pPr>
        <w:pStyle w:val="4"/>
        <w:spacing w:line="240" w:lineRule="auto"/>
        <w:ind w:right="20" w:firstLine="567"/>
        <w:rPr>
          <w:sz w:val="30"/>
          <w:szCs w:val="30"/>
        </w:rPr>
      </w:pPr>
      <w:r w:rsidRPr="00B45A1D">
        <w:rPr>
          <w:sz w:val="30"/>
          <w:szCs w:val="30"/>
        </w:rPr>
        <w:t xml:space="preserve">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определенном статьей 16 Федерального закона от 30.12.2020 </w:t>
      </w:r>
      <w:r w:rsidRPr="00B45A1D">
        <w:rPr>
          <w:sz w:val="30"/>
          <w:szCs w:val="30"/>
          <w:lang w:val="en"/>
        </w:rPr>
        <w:t>N </w:t>
      </w:r>
      <w:r w:rsidRPr="00B45A1D">
        <w:rPr>
          <w:sz w:val="30"/>
          <w:szCs w:val="30"/>
        </w:rPr>
        <w:t xml:space="preserve">490-ФЗ "О пчеловодстве в </w:t>
      </w:r>
      <w:r w:rsidRPr="00B45A1D">
        <w:rPr>
          <w:sz w:val="30"/>
          <w:szCs w:val="30"/>
        </w:rPr>
        <w:lastRenderedPageBreak/>
        <w:t xml:space="preserve">Российской Федерации" (Собрание законодательства Российской Федерации, 2021, </w:t>
      </w:r>
      <w:r w:rsidRPr="00B45A1D">
        <w:rPr>
          <w:sz w:val="30"/>
          <w:szCs w:val="30"/>
          <w:lang w:val="en"/>
        </w:rPr>
        <w:t>N </w:t>
      </w:r>
      <w:proofErr w:type="gramStart"/>
      <w:r w:rsidRPr="00B45A1D">
        <w:rPr>
          <w:sz w:val="30"/>
          <w:szCs w:val="30"/>
        </w:rPr>
        <w:t>1,ст.</w:t>
      </w:r>
      <w:proofErr w:type="gramEnd"/>
      <w:r w:rsidRPr="00B45A1D">
        <w:rPr>
          <w:sz w:val="30"/>
          <w:szCs w:val="30"/>
        </w:rPr>
        <w:t> 29).</w:t>
      </w:r>
    </w:p>
    <w:p w:rsidR="008A3BC7" w:rsidRPr="00B45A1D" w:rsidRDefault="00891546" w:rsidP="008A3BC7">
      <w:pPr>
        <w:pStyle w:val="4"/>
        <w:spacing w:line="240" w:lineRule="auto"/>
        <w:ind w:right="20" w:firstLine="567"/>
        <w:rPr>
          <w:sz w:val="30"/>
          <w:szCs w:val="30"/>
        </w:rPr>
      </w:pPr>
      <w:r w:rsidRPr="00B45A1D">
        <w:rPr>
          <w:sz w:val="30"/>
          <w:szCs w:val="30"/>
        </w:rPr>
        <w:t xml:space="preserve">На границах обработанного участка (у входа и выхода),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и </w:t>
      </w:r>
      <w:proofErr w:type="spellStart"/>
      <w:r w:rsidRPr="00B45A1D">
        <w:rPr>
          <w:sz w:val="30"/>
          <w:szCs w:val="30"/>
        </w:rPr>
        <w:t>агрохимикатов</w:t>
      </w:r>
      <w:proofErr w:type="spellEnd"/>
      <w:r w:rsidRPr="00B45A1D">
        <w:rPr>
          <w:sz w:val="30"/>
          <w:szCs w:val="30"/>
        </w:rPr>
        <w:t>.</w:t>
      </w:r>
    </w:p>
    <w:p w:rsidR="00790D56" w:rsidRPr="00B45A1D" w:rsidRDefault="00790D56" w:rsidP="008A3BC7">
      <w:pPr>
        <w:pStyle w:val="4"/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 xml:space="preserve">В ч. 1 ст. 79 </w:t>
      </w:r>
      <w:r w:rsidR="00383A37" w:rsidRPr="00B45A1D">
        <w:rPr>
          <w:rStyle w:val="1"/>
          <w:sz w:val="30"/>
          <w:szCs w:val="30"/>
        </w:rPr>
        <w:t>от 10.01.2002г. №7-</w:t>
      </w:r>
      <w:r w:rsidRPr="00B45A1D">
        <w:rPr>
          <w:rStyle w:val="1"/>
          <w:sz w:val="30"/>
          <w:szCs w:val="30"/>
        </w:rPr>
        <w:t xml:space="preserve">ФЗ «Об охране окружающей среды» указано, что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 </w:t>
      </w:r>
    </w:p>
    <w:p w:rsidR="00891546" w:rsidRPr="00B45A1D" w:rsidRDefault="00891546" w:rsidP="008A3BC7">
      <w:pPr>
        <w:pStyle w:val="4"/>
        <w:tabs>
          <w:tab w:val="left" w:pos="5440"/>
          <w:tab w:val="left" w:pos="6122"/>
        </w:tabs>
        <w:spacing w:line="240" w:lineRule="auto"/>
        <w:ind w:right="20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Применение пестицидов и </w:t>
      </w:r>
      <w:proofErr w:type="spellStart"/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агрохимикатов</w:t>
      </w:r>
      <w:proofErr w:type="spellEnd"/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в черте населенных пунктов должно осуществляться в соответствии со следующими санитарно-эпидемиологическими требованиями:</w:t>
      </w:r>
    </w:p>
    <w:p w:rsidR="008A3BC7" w:rsidRPr="00B45A1D" w:rsidRDefault="008A3BC7" w:rsidP="00256A73">
      <w:pPr>
        <w:pStyle w:val="4"/>
        <w:numPr>
          <w:ilvl w:val="0"/>
          <w:numId w:val="3"/>
        </w:numPr>
        <w:tabs>
          <w:tab w:val="left" w:pos="5440"/>
          <w:tab w:val="left" w:pos="6122"/>
        </w:tabs>
        <w:spacing w:line="240" w:lineRule="auto"/>
        <w:ind w:right="20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во дворах многоквартирных жилых домов выборочная очаговая обработка должна проводиться в случае угрозы массового размножения вредителей или болезней зеленых насаждений с минимальной нормой расхода пестицида;</w:t>
      </w:r>
    </w:p>
    <w:p w:rsidR="008A3BC7" w:rsidRPr="00B45A1D" w:rsidRDefault="00891546" w:rsidP="006832F0">
      <w:pPr>
        <w:pStyle w:val="4"/>
        <w:numPr>
          <w:ilvl w:val="0"/>
          <w:numId w:val="3"/>
        </w:numPr>
        <w:tabs>
          <w:tab w:val="left" w:pos="5440"/>
          <w:tab w:val="left" w:pos="6122"/>
        </w:tabs>
        <w:spacing w:line="240" w:lineRule="auto"/>
        <w:ind w:right="20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не допускается применение пестицидов на территории детских, спортивно-оздоровительных, медицинских организаций, предприятий общественного питания и объектов торговли пищевыми продуктами, в </w:t>
      </w:r>
      <w:proofErr w:type="spellStart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водоохранных</w:t>
      </w:r>
      <w:proofErr w:type="spellEnd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 зонах водоемов, ближе 5 метров от воздухозаборных устройств;</w:t>
      </w:r>
    </w:p>
    <w:p w:rsidR="008A3BC7" w:rsidRPr="00B45A1D" w:rsidRDefault="00891546" w:rsidP="00F017CA">
      <w:pPr>
        <w:pStyle w:val="4"/>
        <w:numPr>
          <w:ilvl w:val="0"/>
          <w:numId w:val="3"/>
        </w:numPr>
        <w:tabs>
          <w:tab w:val="left" w:pos="5440"/>
          <w:tab w:val="left" w:pos="6122"/>
        </w:tabs>
        <w:spacing w:line="240" w:lineRule="auto"/>
        <w:ind w:right="20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при проведении соответствующих работ должна использоваться наземная штанговая аппаратура или ранцевый опрыскиватель;</w:t>
      </w:r>
    </w:p>
    <w:p w:rsidR="00891546" w:rsidRPr="00B45A1D" w:rsidRDefault="00891546" w:rsidP="00F017CA">
      <w:pPr>
        <w:pStyle w:val="4"/>
        <w:numPr>
          <w:ilvl w:val="0"/>
          <w:numId w:val="3"/>
        </w:numPr>
        <w:tabs>
          <w:tab w:val="left" w:pos="5440"/>
          <w:tab w:val="left" w:pos="6122"/>
        </w:tabs>
        <w:spacing w:line="240" w:lineRule="auto"/>
        <w:ind w:right="20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проводить очаговую обработку насаждений пестицидами необходимо в ранние утренние (до 7 часов) или вечерние (после 22 часов) часы, в безветренную погоду</w:t>
      </w: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.</w:t>
      </w:r>
    </w:p>
    <w:p w:rsidR="008A3BC7" w:rsidRPr="00B45A1D" w:rsidRDefault="00891546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При обработке лесопарков, садов и парков должны соблюдаться расстояния </w:t>
      </w:r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не менее 300 метров </w:t>
      </w: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между обрабатываемыми объектами и водными объектами, используемыми населением для купания и рыболовства.</w:t>
      </w:r>
    </w:p>
    <w:p w:rsidR="008A3BC7" w:rsidRPr="00B45A1D" w:rsidRDefault="008A3BC7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При обработке пестицидами скверов и парков должны быть защищены от загрязнения детские площадки (песочницы) и пищевые продукты, реализуемые в расположенных на территории скверов и парков объектах торговли и общественного питания. Завоз пищевых продуктов и работа таких объектов могут быть возобновлены после влажной уборки на объектах, проведенной по истечении установленных сроков ожидания, указанных в инструкции по применению пестицида, </w:t>
      </w:r>
      <w:proofErr w:type="spellStart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агрохимиката</w:t>
      </w:r>
      <w:proofErr w:type="spellEnd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.</w:t>
      </w:r>
    </w:p>
    <w:p w:rsidR="008A3BC7" w:rsidRPr="00B45A1D" w:rsidRDefault="008A3BC7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По истечении срока, установленного регламентом применения пестицида, </w:t>
      </w:r>
      <w:proofErr w:type="spellStart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агрохимиката</w:t>
      </w:r>
      <w:proofErr w:type="spellEnd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, в парках и скверах, должна проводиться </w:t>
      </w: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 xml:space="preserve">влажная обработка паркового инвентаря и оборудования (скамейки, игровые сооружения, оборудование детских и спортивных площадок, киоски, павильоны). </w:t>
      </w:r>
    </w:p>
    <w:p w:rsidR="008A3BC7" w:rsidRPr="00B45A1D" w:rsidRDefault="008A3BC7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В случае отсутствия защитных приспособлений в детских песочницах, находящейся в них песок должен заменяться.</w:t>
      </w:r>
    </w:p>
    <w:p w:rsidR="008A3BC7" w:rsidRPr="00B45A1D" w:rsidRDefault="008A3BC7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color w:val="000000"/>
          <w:sz w:val="30"/>
          <w:szCs w:val="30"/>
          <w:shd w:val="clear" w:color="auto" w:fill="FFFFFF"/>
          <w:lang w:eastAsia="ru-RU" w:bidi="ru-RU"/>
        </w:rPr>
      </w:pP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При обработке лесов на расстоянии </w:t>
      </w:r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не менее чем 300 метров </w:t>
      </w: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от границы обрабатываемых участков, должны устанавливаться щиты с предупредительными надписями: "Осторожно! Применены пестициды (</w:t>
      </w:r>
      <w:proofErr w:type="spellStart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агрохимикаты</w:t>
      </w:r>
      <w:proofErr w:type="spellEnd"/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 xml:space="preserve">)! </w:t>
      </w:r>
      <w:r w:rsidRPr="00B45A1D">
        <w:rPr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Запрещается пребывание людей в лесу до... (дата), сбор грибов и ягод - до ... (дата)"</w:t>
      </w:r>
      <w:r w:rsidRPr="00B45A1D">
        <w:rPr>
          <w:color w:val="000000"/>
          <w:sz w:val="30"/>
          <w:szCs w:val="30"/>
          <w:shd w:val="clear" w:color="auto" w:fill="FFFFFF"/>
          <w:lang w:eastAsia="ru-RU" w:bidi="ru-RU"/>
        </w:rPr>
        <w:t>.</w:t>
      </w:r>
    </w:p>
    <w:p w:rsidR="008A3BC7" w:rsidRPr="00B45A1D" w:rsidRDefault="00790D56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>Федеральный закон от 30.03.1999 №52-ФЗ «О санитарно</w:t>
      </w:r>
      <w:r w:rsidRPr="00B45A1D">
        <w:rPr>
          <w:rStyle w:val="1"/>
          <w:sz w:val="30"/>
          <w:szCs w:val="30"/>
        </w:rPr>
        <w:softHyphen/>
      </w:r>
      <w:r w:rsidRPr="00B45A1D">
        <w:rPr>
          <w:rStyle w:val="1"/>
          <w:rFonts w:eastAsia="Courier New"/>
          <w:sz w:val="30"/>
          <w:szCs w:val="30"/>
        </w:rPr>
        <w:t>-</w:t>
      </w:r>
      <w:r w:rsidRPr="00B45A1D">
        <w:rPr>
          <w:rStyle w:val="1"/>
          <w:sz w:val="30"/>
          <w:szCs w:val="30"/>
        </w:rPr>
        <w:t xml:space="preserve">эпидемиологическом благополучии населения» устанавливает гражданско-правовую ответственность за причинение вреда вследствие нарушения санитарного законодательства. </w:t>
      </w:r>
    </w:p>
    <w:p w:rsidR="008A3BC7" w:rsidRPr="00B45A1D" w:rsidRDefault="00790D56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 xml:space="preserve">В силу ст. 1064 ГК РФ </w:t>
      </w:r>
      <w:r w:rsidR="00254363" w:rsidRPr="00B45A1D">
        <w:rPr>
          <w:rStyle w:val="1"/>
          <w:sz w:val="30"/>
          <w:szCs w:val="30"/>
        </w:rPr>
        <w:t xml:space="preserve">от 26.01.1996г. №14-ФЗ </w:t>
      </w:r>
      <w:r w:rsidRPr="00B45A1D">
        <w:rPr>
          <w:rStyle w:val="1"/>
          <w:sz w:val="30"/>
          <w:szCs w:val="30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B45A1D">
        <w:rPr>
          <w:rStyle w:val="1"/>
          <w:sz w:val="30"/>
          <w:szCs w:val="30"/>
        </w:rPr>
        <w:t>причинителя</w:t>
      </w:r>
      <w:proofErr w:type="spellEnd"/>
      <w:r w:rsidRPr="00B45A1D">
        <w:rPr>
          <w:rStyle w:val="1"/>
          <w:sz w:val="30"/>
          <w:szCs w:val="30"/>
        </w:rPr>
        <w:t xml:space="preserve"> вреда. </w:t>
      </w:r>
    </w:p>
    <w:p w:rsidR="00790D56" w:rsidRPr="00B45A1D" w:rsidRDefault="00790D56" w:rsidP="008A3BC7">
      <w:pPr>
        <w:pStyle w:val="4"/>
        <w:tabs>
          <w:tab w:val="left" w:pos="5440"/>
          <w:tab w:val="left" w:pos="6122"/>
        </w:tabs>
        <w:spacing w:line="240" w:lineRule="auto"/>
        <w:ind w:right="20" w:firstLine="567"/>
        <w:rPr>
          <w:rStyle w:val="1"/>
          <w:sz w:val="30"/>
          <w:szCs w:val="30"/>
        </w:rPr>
      </w:pPr>
      <w:r w:rsidRPr="00B45A1D">
        <w:rPr>
          <w:rStyle w:val="1"/>
          <w:sz w:val="30"/>
          <w:szCs w:val="30"/>
        </w:rPr>
        <w:t>В силу ст. ст.14,19 Закона Алтайского края от 06.12.2010 № 110-ЗС «О пчеловодстве» физические и юридические лица информируются о состоянии окружающей среды, а также о ситуациях, представляющих опасность для медоносных пчел через средства массовой информации.</w:t>
      </w:r>
    </w:p>
    <w:p w:rsidR="00F3034D" w:rsidRPr="00B45A1D" w:rsidRDefault="008A3BC7" w:rsidP="008A3BC7">
      <w:pPr>
        <w:spacing w:line="240" w:lineRule="auto"/>
        <w:ind w:firstLine="567"/>
        <w:rPr>
          <w:rFonts w:ascii="Times New Roman" w:hAnsi="Times New Roman" w:cs="Times New Roman"/>
          <w:b/>
          <w:bCs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Обработка наземным способом должна проводиться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 xml:space="preserve">при скорости ветра не более 4 метров в секунду. </w:t>
      </w:r>
      <w:r w:rsidRPr="00B45A1D">
        <w:rPr>
          <w:rFonts w:ascii="Times New Roman" w:hAnsi="Times New Roman" w:cs="Times New Roman"/>
          <w:sz w:val="30"/>
          <w:szCs w:val="30"/>
        </w:rPr>
        <w:t xml:space="preserve">Площадки заправочных пунктов пестицидов и </w:t>
      </w:r>
      <w:proofErr w:type="spellStart"/>
      <w:r w:rsidRPr="00B45A1D">
        <w:rPr>
          <w:rFonts w:ascii="Times New Roman" w:hAnsi="Times New Roman" w:cs="Times New Roman"/>
          <w:sz w:val="30"/>
          <w:szCs w:val="30"/>
        </w:rPr>
        <w:t>агрохимикатов</w:t>
      </w:r>
      <w:proofErr w:type="spellEnd"/>
      <w:r w:rsidRPr="00B45A1D">
        <w:rPr>
          <w:rFonts w:ascii="Times New Roman" w:hAnsi="Times New Roman" w:cs="Times New Roman"/>
          <w:sz w:val="30"/>
          <w:szCs w:val="30"/>
        </w:rPr>
        <w:t xml:space="preserve"> размещаются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 xml:space="preserve">на расстоянии не менее 300 метров от жилых домов, источников питьевого водоснабжения и </w:t>
      </w:r>
      <w:proofErr w:type="spellStart"/>
      <w:r w:rsidRPr="00B45A1D">
        <w:rPr>
          <w:rFonts w:ascii="Times New Roman" w:hAnsi="Times New Roman" w:cs="Times New Roman"/>
          <w:b/>
          <w:bCs/>
          <w:sz w:val="30"/>
          <w:szCs w:val="30"/>
        </w:rPr>
        <w:t>рыбохозяйственных</w:t>
      </w:r>
      <w:proofErr w:type="spellEnd"/>
      <w:r w:rsidRPr="00B45A1D">
        <w:rPr>
          <w:rFonts w:ascii="Times New Roman" w:hAnsi="Times New Roman" w:cs="Times New Roman"/>
          <w:b/>
          <w:bCs/>
          <w:sz w:val="30"/>
          <w:szCs w:val="30"/>
        </w:rPr>
        <w:t xml:space="preserve"> водоемов.</w:t>
      </w:r>
    </w:p>
    <w:p w:rsidR="0006170D" w:rsidRPr="00B45A1D" w:rsidRDefault="008A3BC7" w:rsidP="008A3BC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!!! </w:t>
      </w:r>
      <w:r w:rsidR="0006170D" w:rsidRP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Запрещается проведение авиационных обработок над зонами отдыха населения, районами расположения оздоровительных организаций и над </w:t>
      </w:r>
      <w:proofErr w:type="spellStart"/>
      <w:r w:rsidR="0006170D" w:rsidRP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водоохранными</w:t>
      </w:r>
      <w:proofErr w:type="spellEnd"/>
      <w:r w:rsidR="0006170D" w:rsidRP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зонами водоемов.</w:t>
      </w:r>
    </w:p>
    <w:p w:rsidR="0006170D" w:rsidRPr="00B45A1D" w:rsidRDefault="0006170D" w:rsidP="008A3BC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b/>
          <w:bCs/>
          <w:sz w:val="30"/>
          <w:szCs w:val="30"/>
        </w:rPr>
        <w:t xml:space="preserve">При авиационной обработке пестицидами и </w:t>
      </w:r>
      <w:proofErr w:type="spellStart"/>
      <w:r w:rsidRPr="00B45A1D">
        <w:rPr>
          <w:rFonts w:ascii="Times New Roman" w:hAnsi="Times New Roman" w:cs="Times New Roman"/>
          <w:b/>
          <w:bCs/>
          <w:sz w:val="30"/>
          <w:szCs w:val="30"/>
        </w:rPr>
        <w:t>агрохимикатами</w:t>
      </w:r>
      <w:proofErr w:type="spellEnd"/>
      <w:r w:rsidRPr="00B45A1D">
        <w:rPr>
          <w:rFonts w:ascii="Times New Roman" w:hAnsi="Times New Roman" w:cs="Times New Roman"/>
          <w:b/>
          <w:bCs/>
          <w:sz w:val="30"/>
          <w:szCs w:val="30"/>
        </w:rPr>
        <w:t xml:space="preserve"> должны соблюдаться следующие расстояния: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от населенных пунктов, источников питьевого водоснабжения населения, территории государственных заповедников, природных (национальных) парков, заказников, скотных дворов, птицеферм, </w:t>
      </w:r>
      <w:proofErr w:type="spellStart"/>
      <w:r w:rsidRPr="00B45A1D">
        <w:rPr>
          <w:rFonts w:ascii="Times New Roman" w:hAnsi="Times New Roman" w:cs="Times New Roman"/>
          <w:sz w:val="30"/>
          <w:szCs w:val="30"/>
        </w:rPr>
        <w:t>рыбохозяйственных</w:t>
      </w:r>
      <w:proofErr w:type="spellEnd"/>
      <w:r w:rsidRPr="00B45A1D">
        <w:rPr>
          <w:rFonts w:ascii="Times New Roman" w:hAnsi="Times New Roman" w:cs="Times New Roman"/>
          <w:sz w:val="30"/>
          <w:szCs w:val="30"/>
        </w:rPr>
        <w:t xml:space="preserve"> водоемов -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>не менее 2 километров</w:t>
      </w:r>
      <w:r w:rsidRPr="00B45A1D">
        <w:rPr>
          <w:rFonts w:ascii="Times New Roman" w:hAnsi="Times New Roman" w:cs="Times New Roman"/>
          <w:sz w:val="30"/>
          <w:szCs w:val="30"/>
        </w:rPr>
        <w:t>;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lastRenderedPageBreak/>
        <w:t xml:space="preserve">от мест постоянного размещения медоносных пасек -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>не менее 5 километров</w:t>
      </w:r>
      <w:r w:rsidRPr="00B45A1D">
        <w:rPr>
          <w:rFonts w:ascii="Times New Roman" w:hAnsi="Times New Roman" w:cs="Times New Roman"/>
          <w:sz w:val="30"/>
          <w:szCs w:val="30"/>
        </w:rPr>
        <w:t>;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от мест выполнения сельскохозяйственных работ, а также от участков под посевами сельскохозяйственных культур, употребляемых в пищу без тепловой обработки (лук-перо, петрушка, сельдерей, щавель, горох, укроп, томаты, огурцы, плодово-ягодные культуры), -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>не менее 2 километров</w:t>
      </w:r>
      <w:r w:rsidRPr="00B45A1D">
        <w:rPr>
          <w:rFonts w:ascii="Times New Roman" w:hAnsi="Times New Roman" w:cs="Times New Roman"/>
          <w:sz w:val="30"/>
          <w:szCs w:val="30"/>
        </w:rPr>
        <w:t>.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Авиационные обработки пестицидами и </w:t>
      </w:r>
      <w:proofErr w:type="spellStart"/>
      <w:r w:rsidRPr="00B45A1D">
        <w:rPr>
          <w:rFonts w:ascii="Times New Roman" w:hAnsi="Times New Roman" w:cs="Times New Roman"/>
          <w:sz w:val="30"/>
          <w:szCs w:val="30"/>
        </w:rPr>
        <w:t>агрохимикатами</w:t>
      </w:r>
      <w:proofErr w:type="spellEnd"/>
      <w:r w:rsidRPr="00B45A1D">
        <w:rPr>
          <w:rFonts w:ascii="Times New Roman" w:hAnsi="Times New Roman" w:cs="Times New Roman"/>
          <w:sz w:val="30"/>
          <w:szCs w:val="30"/>
        </w:rPr>
        <w:t xml:space="preserve"> должны проводиться при скорости ветра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>не более 4 метров в секунду</w:t>
      </w:r>
      <w:r w:rsidRPr="00B45A1D">
        <w:rPr>
          <w:rFonts w:ascii="Times New Roman" w:hAnsi="Times New Roman" w:cs="Times New Roman"/>
          <w:sz w:val="30"/>
          <w:szCs w:val="30"/>
        </w:rPr>
        <w:t>.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>Рабочие растворы препаратов должны приготавливаться и загружаться в воздушное судно на специально оборудованных загрузочных площадках, расположенных на сельскохозяйственных аэродромах.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>При авиационных обработках оборудование, используемое для обработки, должно быть оснащено исправными отсечными устройствами.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Единые предупредительные знаки о предстоящей обработке должны выставляться хозяйствующими субъектами, осуществляющими обработку, </w:t>
      </w:r>
      <w:r w:rsidRPr="00B45A1D">
        <w:rPr>
          <w:rFonts w:ascii="Times New Roman" w:hAnsi="Times New Roman" w:cs="Times New Roman"/>
          <w:b/>
          <w:bCs/>
          <w:sz w:val="30"/>
          <w:szCs w:val="30"/>
        </w:rPr>
        <w:t>не ближе 500 м от границ обрабатываемого участка</w:t>
      </w:r>
      <w:r w:rsidRPr="00B45A1D">
        <w:rPr>
          <w:rFonts w:ascii="Times New Roman" w:hAnsi="Times New Roman" w:cs="Times New Roman"/>
          <w:sz w:val="30"/>
          <w:szCs w:val="30"/>
        </w:rPr>
        <w:t>.</w:t>
      </w:r>
    </w:p>
    <w:p w:rsidR="00F3034D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>Обработка территории не допускается, если при подлете к участку, подлежащему обработке, на нем или в пределах 2 километров от границ обрабатываемого участка обнаружены люди или домашние животные.</w:t>
      </w:r>
    </w:p>
    <w:p w:rsidR="008A3BC7" w:rsidRPr="00B45A1D" w:rsidRDefault="008A3BC7" w:rsidP="008A3BC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>Сточные воды, образующиеся в процессе мойки воздушного суда и оборудования, используемых для обработки, должны собираться в специально оборудованные приемники (емкости) и подвергаться обезвреживанию.</w:t>
      </w:r>
    </w:p>
    <w:p w:rsidR="008A3BC7" w:rsidRPr="00B45A1D" w:rsidRDefault="008A3BC7" w:rsidP="008A3BC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45A1D">
        <w:rPr>
          <w:rFonts w:ascii="Times New Roman" w:hAnsi="Times New Roman" w:cs="Times New Roman"/>
          <w:sz w:val="30"/>
          <w:szCs w:val="30"/>
        </w:rPr>
        <w:t xml:space="preserve">!!! </w:t>
      </w:r>
      <w:r w:rsidRP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 допускается захоронение пестицидов, признанных непригодными к дальнейшему использованию п</w:t>
      </w:r>
      <w:r w:rsidR="00B45A1D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 назначению, и тары из-под них!!!</w:t>
      </w:r>
    </w:p>
    <w:p w:rsidR="0006170D" w:rsidRPr="00B45A1D" w:rsidRDefault="0006170D" w:rsidP="008A3BC7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456EDE" w:rsidRPr="00B45A1D" w:rsidRDefault="00456EDE" w:rsidP="008A3BC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56EDE" w:rsidRPr="00B4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AB5"/>
    <w:multiLevelType w:val="hybridMultilevel"/>
    <w:tmpl w:val="F3A0D30E"/>
    <w:lvl w:ilvl="0" w:tplc="4C442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E6E6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8AF1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A025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0EDA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044D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745C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18DD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9ACF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83B94"/>
    <w:multiLevelType w:val="hybridMultilevel"/>
    <w:tmpl w:val="A85A2304"/>
    <w:lvl w:ilvl="0" w:tplc="D3D2B3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A15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7D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ED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0A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84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6D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48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21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4405"/>
    <w:multiLevelType w:val="hybridMultilevel"/>
    <w:tmpl w:val="7FC884DE"/>
    <w:lvl w:ilvl="0" w:tplc="CC7A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27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C6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C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8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8F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21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A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57112B"/>
    <w:multiLevelType w:val="hybridMultilevel"/>
    <w:tmpl w:val="8F5C1E14"/>
    <w:lvl w:ilvl="0" w:tplc="654EDC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0ED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0A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482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EA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CF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C8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4D2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E7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10E46"/>
    <w:multiLevelType w:val="hybridMultilevel"/>
    <w:tmpl w:val="AB60321E"/>
    <w:lvl w:ilvl="0" w:tplc="F6060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CA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8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6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26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45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40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63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E6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25966"/>
    <w:multiLevelType w:val="hybridMultilevel"/>
    <w:tmpl w:val="D2106320"/>
    <w:lvl w:ilvl="0" w:tplc="539AA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0C9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F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A5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8E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E3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AEF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40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E6700"/>
    <w:multiLevelType w:val="hybridMultilevel"/>
    <w:tmpl w:val="4D3A0A92"/>
    <w:lvl w:ilvl="0" w:tplc="E06C1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22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63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43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899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2F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1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E09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07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A2895"/>
    <w:multiLevelType w:val="hybridMultilevel"/>
    <w:tmpl w:val="2602A6C0"/>
    <w:lvl w:ilvl="0" w:tplc="90126B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0B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A2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6B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8A7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AC8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80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8A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66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6E0FEA"/>
    <w:multiLevelType w:val="hybridMultilevel"/>
    <w:tmpl w:val="514C2A7A"/>
    <w:lvl w:ilvl="0" w:tplc="E5FCB3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C2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A70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A5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6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27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EA8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87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8E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4"/>
    <w:rsid w:val="0006170D"/>
    <w:rsid w:val="00073A3A"/>
    <w:rsid w:val="00120B6E"/>
    <w:rsid w:val="00254363"/>
    <w:rsid w:val="00353FD7"/>
    <w:rsid w:val="00383A37"/>
    <w:rsid w:val="00456EDE"/>
    <w:rsid w:val="006F739C"/>
    <w:rsid w:val="00790D56"/>
    <w:rsid w:val="00891546"/>
    <w:rsid w:val="008A3BC7"/>
    <w:rsid w:val="00B45A1D"/>
    <w:rsid w:val="00DD78F4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224A-79A0-46FD-B8B3-151923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90D5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790D5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790D56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35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3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2024-04-15T08:03:00Z</cp:lastPrinted>
  <dcterms:created xsi:type="dcterms:W3CDTF">2024-04-15T07:49:00Z</dcterms:created>
  <dcterms:modified xsi:type="dcterms:W3CDTF">2024-07-01T04:25:00Z</dcterms:modified>
</cp:coreProperties>
</file>